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07CD5D34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B53BE2">
        <w:rPr>
          <w:rFonts w:ascii="Times New Roman" w:hAnsi="Times New Roman" w:cs="Times New Roman"/>
          <w:sz w:val="24"/>
          <w:szCs w:val="24"/>
        </w:rPr>
        <w:t>07 grudnia</w:t>
      </w:r>
      <w:r w:rsidR="00B375A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5D3A049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B53BE2">
        <w:rPr>
          <w:rFonts w:ascii="Times New Roman" w:hAnsi="Times New Roman" w:cs="Times New Roman"/>
        </w:rPr>
        <w:t>34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3060C8F5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B53BE2">
        <w:rPr>
          <w:rFonts w:ascii="Times New Roman" w:hAnsi="Times New Roman" w:cs="Times New Roman"/>
          <w:sz w:val="24"/>
          <w:szCs w:val="24"/>
        </w:rPr>
        <w:t>03 listopada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E041B9" w:rsidRPr="00E041B9">
        <w:rPr>
          <w:rFonts w:ascii="Times New Roman" w:hAnsi="Times New Roman" w:cs="Times New Roman"/>
          <w:sz w:val="24"/>
          <w:szCs w:val="24"/>
        </w:rPr>
        <w:t>Janusza Michalskiego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7EF45DDA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</w:t>
      </w:r>
      <w:r w:rsidR="00B53BE2">
        <w:rPr>
          <w:rFonts w:ascii="Times New Roman" w:hAnsi="Times New Roman" w:cs="Times New Roman"/>
          <w:sz w:val="24"/>
          <w:szCs w:val="24"/>
        </w:rPr>
        <w:t>23 listopada</w:t>
      </w:r>
      <w:r w:rsidR="00DA56C2">
        <w:rPr>
          <w:rFonts w:ascii="Times New Roman" w:hAnsi="Times New Roman" w:cs="Times New Roman"/>
          <w:sz w:val="24"/>
          <w:szCs w:val="24"/>
        </w:rPr>
        <w:t xml:space="preserve"> 2022r. przez </w:t>
      </w:r>
      <w:r w:rsidR="00B53BE2">
        <w:rPr>
          <w:rFonts w:ascii="Times New Roman" w:hAnsi="Times New Roman" w:cs="Times New Roman"/>
          <w:sz w:val="24"/>
          <w:szCs w:val="24"/>
        </w:rPr>
        <w:t>Powiatowy Zielonogórski zarząd Dróg, postanowienia</w:t>
      </w:r>
      <w:r w:rsidR="00DA56C2">
        <w:rPr>
          <w:rFonts w:ascii="Times New Roman" w:hAnsi="Times New Roman" w:cs="Times New Roman"/>
          <w:sz w:val="24"/>
          <w:szCs w:val="24"/>
        </w:rPr>
        <w:t xml:space="preserve"> znak: </w:t>
      </w:r>
      <w:r w:rsidR="00B53BE2">
        <w:rPr>
          <w:rFonts w:ascii="Times New Roman" w:hAnsi="Times New Roman" w:cs="Times New Roman"/>
          <w:sz w:val="24"/>
          <w:szCs w:val="24"/>
        </w:rPr>
        <w:t xml:space="preserve">PZZD.5531.51.2022.SO </w:t>
      </w:r>
      <w:r w:rsidR="00DA56C2">
        <w:rPr>
          <w:rFonts w:ascii="Times New Roman" w:hAnsi="Times New Roman" w:cs="Times New Roman"/>
          <w:sz w:val="24"/>
          <w:szCs w:val="24"/>
        </w:rPr>
        <w:t>(uzgodnienie pozytywne)</w:t>
      </w:r>
      <w:r w:rsidR="005458D3">
        <w:rPr>
          <w:rFonts w:ascii="Times New Roman" w:hAnsi="Times New Roman" w:cs="Times New Roman"/>
          <w:sz w:val="24"/>
          <w:szCs w:val="24"/>
        </w:rPr>
        <w:t>,</w:t>
      </w:r>
    </w:p>
    <w:p w14:paraId="394F8A10" w14:textId="26B46E40" w:rsidR="005458D3" w:rsidRDefault="005458D3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B53BE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listopada przez PGW WP, Zarząd Zlewni w Lwówku Śląskim postanowienia znak: WR.ZPU.3.</w:t>
      </w:r>
      <w:r w:rsidR="00B53BE2">
        <w:rPr>
          <w:rFonts w:ascii="Times New Roman" w:hAnsi="Times New Roman" w:cs="Times New Roman"/>
          <w:sz w:val="24"/>
          <w:szCs w:val="24"/>
        </w:rPr>
        <w:t>522.385</w:t>
      </w:r>
      <w:r>
        <w:rPr>
          <w:rFonts w:ascii="Times New Roman" w:hAnsi="Times New Roman" w:cs="Times New Roman"/>
          <w:sz w:val="24"/>
          <w:szCs w:val="24"/>
        </w:rPr>
        <w:t>.2022.AS(uzgodnienie pozytywne</w:t>
      </w:r>
    </w:p>
    <w:p w14:paraId="535473E0" w14:textId="7B1529D0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B53BE2" w:rsidRPr="00B53BE2">
        <w:rPr>
          <w:bCs/>
          <w:i w:val="0"/>
          <w:iCs w:val="0"/>
        </w:rPr>
        <w:t xml:space="preserve"> sieci oświetlenia ulicznego na działkach nr ewid. 444, 438/2, 427, 422, 415, 414/1, 409, 138/2, 137/9, 96/2, 78/3 położonych w obrębie Przybymierz w gminie Nowogród Bobrzański</w:t>
      </w:r>
      <w:r w:rsidR="005458D3" w:rsidRPr="00B53BE2">
        <w:rPr>
          <w:bCs/>
          <w:i w:val="0"/>
          <w:iCs w:val="0"/>
        </w:rPr>
        <w:t>,</w:t>
      </w:r>
      <w:r w:rsidR="005458D3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31F8AC" w14:textId="0F1DC3B7" w:rsidR="00B53BE2" w:rsidRDefault="00B53BE2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6D3EBC" w14:textId="77777777" w:rsidR="00306C32" w:rsidRPr="00306C32" w:rsidRDefault="00306C32" w:rsidP="00306C3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6C32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340C70F0" w14:textId="77777777" w:rsidR="00306C32" w:rsidRPr="00306C32" w:rsidRDefault="00306C32" w:rsidP="00306C3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6C32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5C557B55" w14:textId="77777777" w:rsidR="00306C32" w:rsidRPr="00306C32" w:rsidRDefault="00306C32" w:rsidP="00306C3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EA062C" w14:textId="56695C0C" w:rsidR="00B53BE2" w:rsidRPr="00306C32" w:rsidRDefault="00306C32" w:rsidP="00306C3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6C32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306C32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1F7B4C0B" w14:textId="77777777" w:rsidR="00B53BE2" w:rsidRDefault="00B53BE2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0E8F7" w14:textId="48862EA3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54FA" w14:textId="77777777" w:rsidR="00712E0A" w:rsidRDefault="00712E0A" w:rsidP="00905AC6">
      <w:pPr>
        <w:spacing w:after="0" w:line="240" w:lineRule="auto"/>
      </w:pPr>
      <w:r>
        <w:separator/>
      </w:r>
    </w:p>
  </w:endnote>
  <w:endnote w:type="continuationSeparator" w:id="0">
    <w:p w14:paraId="0DAAF548" w14:textId="77777777" w:rsidR="00712E0A" w:rsidRDefault="00712E0A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EA40" w14:textId="77777777" w:rsidR="00712E0A" w:rsidRDefault="00712E0A" w:rsidP="00905AC6">
      <w:pPr>
        <w:spacing w:after="0" w:line="240" w:lineRule="auto"/>
      </w:pPr>
      <w:r>
        <w:separator/>
      </w:r>
    </w:p>
  </w:footnote>
  <w:footnote w:type="continuationSeparator" w:id="0">
    <w:p w14:paraId="3AF3BE8B" w14:textId="77777777" w:rsidR="00712E0A" w:rsidRDefault="00712E0A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71447"/>
    <w:rsid w:val="0027396D"/>
    <w:rsid w:val="00293D17"/>
    <w:rsid w:val="00306C32"/>
    <w:rsid w:val="003917D3"/>
    <w:rsid w:val="0039599C"/>
    <w:rsid w:val="003A64E4"/>
    <w:rsid w:val="003A6A18"/>
    <w:rsid w:val="003C1EB2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643CC3"/>
    <w:rsid w:val="00646D9E"/>
    <w:rsid w:val="0067756B"/>
    <w:rsid w:val="00691E73"/>
    <w:rsid w:val="00695A98"/>
    <w:rsid w:val="006C5614"/>
    <w:rsid w:val="006D16A0"/>
    <w:rsid w:val="006E2EB3"/>
    <w:rsid w:val="006F2CB0"/>
    <w:rsid w:val="006F48CA"/>
    <w:rsid w:val="00702726"/>
    <w:rsid w:val="00712E0A"/>
    <w:rsid w:val="00714CDE"/>
    <w:rsid w:val="00805DB9"/>
    <w:rsid w:val="008123B6"/>
    <w:rsid w:val="00857F65"/>
    <w:rsid w:val="008671C2"/>
    <w:rsid w:val="0087310B"/>
    <w:rsid w:val="0088463B"/>
    <w:rsid w:val="00905AC6"/>
    <w:rsid w:val="009138B4"/>
    <w:rsid w:val="0092533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03A6A"/>
    <w:rsid w:val="00B2092E"/>
    <w:rsid w:val="00B375A7"/>
    <w:rsid w:val="00B51AD0"/>
    <w:rsid w:val="00B53BE2"/>
    <w:rsid w:val="00B62CD2"/>
    <w:rsid w:val="00BA60F9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A56C2"/>
    <w:rsid w:val="00DC79C1"/>
    <w:rsid w:val="00DF3254"/>
    <w:rsid w:val="00E041B9"/>
    <w:rsid w:val="00E30DFC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2022-11-30T07:06:00Z</cp:lastPrinted>
  <dcterms:created xsi:type="dcterms:W3CDTF">2022-12-07T07:22:00Z</dcterms:created>
  <dcterms:modified xsi:type="dcterms:W3CDTF">2022-12-07T10:57:00Z</dcterms:modified>
</cp:coreProperties>
</file>